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8C" w:rsidRPr="00CD44C8" w:rsidRDefault="004147A4" w:rsidP="005A4ECA">
      <w:pPr>
        <w:rPr>
          <w:rFonts w:ascii="Times New Roman" w:hAnsi="Times New Roman" w:cs="Times New Roman"/>
          <w:b/>
          <w:lang w:val="ky-KG"/>
        </w:rPr>
      </w:pPr>
      <w:r w:rsidRPr="00CD44C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 w:rsidR="005A4ECA" w:rsidRPr="00CD44C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 w:rsidR="005A4ECA" w:rsidRPr="00CD44C8">
        <w:rPr>
          <w:rFonts w:ascii="Times New Roman" w:hAnsi="Times New Roman" w:cs="Times New Roman"/>
          <w:b/>
          <w:lang w:val="ky-KG"/>
        </w:rPr>
        <w:t>Жайыт жан</w:t>
      </w:r>
      <w:r w:rsidR="00B4408C" w:rsidRPr="00CD44C8">
        <w:rPr>
          <w:rFonts w:ascii="Times New Roman" w:hAnsi="Times New Roman" w:cs="Times New Roman"/>
          <w:b/>
          <w:lang w:val="ky-KG"/>
        </w:rPr>
        <w:t>а</w:t>
      </w:r>
      <w:r w:rsidR="00EE367E" w:rsidRPr="00CD44C8">
        <w:rPr>
          <w:rFonts w:ascii="Times New Roman" w:hAnsi="Times New Roman" w:cs="Times New Roman"/>
          <w:b/>
          <w:lang w:val="ky-KG"/>
        </w:rPr>
        <w:t xml:space="preserve"> асыл тукум мал чарба департаментининде</w:t>
      </w:r>
      <w:r w:rsidR="005A4ECA" w:rsidRPr="00CD44C8">
        <w:rPr>
          <w:rFonts w:ascii="Times New Roman" w:hAnsi="Times New Roman" w:cs="Times New Roman"/>
          <w:b/>
          <w:lang w:val="ky-KG"/>
        </w:rPr>
        <w:t xml:space="preserve"> </w:t>
      </w:r>
      <w:r w:rsidR="00EE367E" w:rsidRPr="00CD44C8">
        <w:rPr>
          <w:rFonts w:ascii="Times New Roman" w:hAnsi="Times New Roman" w:cs="Times New Roman"/>
          <w:b/>
          <w:lang w:val="ky-KG"/>
        </w:rPr>
        <w:t xml:space="preserve"> ачылган</w:t>
      </w:r>
    </w:p>
    <w:p w:rsidR="00F64A57" w:rsidRPr="00CD44C8" w:rsidRDefault="00B4408C" w:rsidP="00BA3EED">
      <w:pPr>
        <w:rPr>
          <w:rFonts w:ascii="Times New Roman" w:hAnsi="Times New Roman" w:cs="Times New Roman"/>
          <w:b/>
          <w:lang w:val="ky-KG"/>
        </w:rPr>
      </w:pPr>
      <w:r w:rsidRPr="00CD44C8">
        <w:rPr>
          <w:rFonts w:ascii="Times New Roman" w:hAnsi="Times New Roman" w:cs="Times New Roman"/>
          <w:b/>
          <w:lang w:val="ky-KG"/>
        </w:rPr>
        <w:t xml:space="preserve">                       </w:t>
      </w:r>
      <w:r w:rsidR="00480810" w:rsidRPr="00CD44C8">
        <w:rPr>
          <w:rFonts w:ascii="Times New Roman" w:hAnsi="Times New Roman" w:cs="Times New Roman"/>
          <w:b/>
          <w:lang w:val="ky-KG"/>
        </w:rPr>
        <w:t xml:space="preserve">        </w:t>
      </w:r>
      <w:bookmarkStart w:id="0" w:name="_GoBack"/>
      <w:bookmarkEnd w:id="0"/>
      <w:r w:rsidR="005A4ECA" w:rsidRPr="00CD44C8">
        <w:rPr>
          <w:rFonts w:ascii="Times New Roman" w:hAnsi="Times New Roman" w:cs="Times New Roman"/>
          <w:b/>
          <w:lang w:val="ky-KG"/>
        </w:rPr>
        <w:t xml:space="preserve">Эрте </w:t>
      </w:r>
      <w:r w:rsidR="00EE367E" w:rsidRPr="00CD44C8">
        <w:rPr>
          <w:rFonts w:ascii="Times New Roman" w:hAnsi="Times New Roman" w:cs="Times New Roman"/>
          <w:b/>
          <w:lang w:val="ky-KG"/>
        </w:rPr>
        <w:t>кабарлоо система</w:t>
      </w:r>
      <w:r w:rsidRPr="00CD44C8">
        <w:rPr>
          <w:rFonts w:ascii="Times New Roman" w:hAnsi="Times New Roman" w:cs="Times New Roman"/>
          <w:b/>
          <w:lang w:val="ky-KG"/>
        </w:rPr>
        <w:t xml:space="preserve">  </w:t>
      </w:r>
      <w:r w:rsidR="005A4ECA" w:rsidRPr="00CD44C8">
        <w:rPr>
          <w:rFonts w:ascii="Times New Roman" w:hAnsi="Times New Roman" w:cs="Times New Roman"/>
          <w:b/>
          <w:lang w:val="ky-KG"/>
        </w:rPr>
        <w:t>(ЭКС )</w:t>
      </w:r>
      <w:r w:rsidR="00EE367E" w:rsidRPr="00CD44C8">
        <w:rPr>
          <w:rFonts w:ascii="Times New Roman" w:hAnsi="Times New Roman" w:cs="Times New Roman"/>
          <w:b/>
          <w:lang w:val="ky-KG"/>
        </w:rPr>
        <w:t xml:space="preserve"> сайты</w:t>
      </w:r>
      <w:r w:rsidR="005A4ECA" w:rsidRPr="00CD44C8">
        <w:rPr>
          <w:rFonts w:ascii="Times New Roman" w:hAnsi="Times New Roman" w:cs="Times New Roman"/>
          <w:b/>
          <w:lang w:val="ky-KG"/>
        </w:rPr>
        <w:t xml:space="preserve">  тууралуу       маалымат.</w:t>
      </w:r>
      <w:r w:rsidR="00C7576A" w:rsidRPr="00CD44C8">
        <w:rPr>
          <w:rFonts w:ascii="Times New Roman" w:hAnsi="Times New Roman" w:cs="Times New Roman"/>
          <w:b/>
          <w:lang w:val="ky-KG"/>
        </w:rPr>
        <w:t xml:space="preserve"> </w:t>
      </w:r>
    </w:p>
    <w:p w:rsidR="008230AB" w:rsidRPr="00CD44C8" w:rsidRDefault="00F64A57" w:rsidP="00BA3EED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 w:rsidR="005A4ECA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26D30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Соңку он жылдыкта бүтундөй жер шарында, анын ичинде Кыргыз Республикасынын аймагында </w:t>
      </w:r>
      <w:r w:rsidR="008230AB" w:rsidRPr="00CD44C8">
        <w:rPr>
          <w:rFonts w:ascii="Times New Roman" w:hAnsi="Times New Roman" w:cs="Times New Roman"/>
          <w:sz w:val="24"/>
          <w:szCs w:val="24"/>
          <w:lang w:val="ky-KG"/>
        </w:rPr>
        <w:t>климаттын өзгөрүу проце</w:t>
      </w:r>
      <w:r w:rsidR="00126D30" w:rsidRPr="00CD44C8">
        <w:rPr>
          <w:rFonts w:ascii="Times New Roman" w:hAnsi="Times New Roman" w:cs="Times New Roman"/>
          <w:sz w:val="24"/>
          <w:szCs w:val="24"/>
          <w:lang w:val="ky-KG"/>
        </w:rPr>
        <w:t>сси байкалууда.</w:t>
      </w:r>
      <w:r w:rsidR="00C7576A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4F3BB9" w:rsidRPr="00CD44C8">
        <w:rPr>
          <w:rFonts w:ascii="Times New Roman" w:hAnsi="Times New Roman" w:cs="Times New Roman"/>
          <w:sz w:val="24"/>
          <w:szCs w:val="24"/>
          <w:lang w:val="ky-KG"/>
        </w:rPr>
        <w:t>Клим</w:t>
      </w:r>
      <w:r w:rsidR="008230AB" w:rsidRPr="00CD44C8">
        <w:rPr>
          <w:rFonts w:ascii="Times New Roman" w:hAnsi="Times New Roman" w:cs="Times New Roman"/>
          <w:sz w:val="24"/>
          <w:szCs w:val="24"/>
          <w:lang w:val="ky-KG"/>
        </w:rPr>
        <w:t>аттын өзгө</w:t>
      </w:r>
      <w:r w:rsidR="004F3BB9" w:rsidRPr="00CD44C8">
        <w:rPr>
          <w:rFonts w:ascii="Times New Roman" w:hAnsi="Times New Roman" w:cs="Times New Roman"/>
          <w:sz w:val="24"/>
          <w:szCs w:val="24"/>
          <w:lang w:val="ky-KG"/>
        </w:rPr>
        <w:t>рүшү жөнүндө</w:t>
      </w:r>
      <w:r w:rsidR="00C7576A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 БУУнун Алк</w:t>
      </w:r>
      <w:r w:rsidR="006E2EFD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актык конвенциясы боюнча Кыргыз Республикасынын </w:t>
      </w:r>
      <w:r w:rsidR="00C7576A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4F3BB9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Үчүнчү</w:t>
      </w:r>
      <w:r w:rsidR="00C7576A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F3BB9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улуттук</w:t>
      </w:r>
      <w:r w:rsidR="00C7576A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F3BB9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билдирүусүнүн </w:t>
      </w:r>
      <w:r w:rsidR="00C7576A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F3BB9" w:rsidRPr="00CD44C8">
        <w:rPr>
          <w:rFonts w:ascii="Times New Roman" w:hAnsi="Times New Roman" w:cs="Times New Roman"/>
          <w:sz w:val="24"/>
          <w:szCs w:val="24"/>
          <w:lang w:val="ky-KG"/>
        </w:rPr>
        <w:t>маалыматтарына</w:t>
      </w:r>
      <w:r w:rsidR="00C7576A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 ыла</w:t>
      </w:r>
      <w:r w:rsidR="004F3BB9" w:rsidRPr="00CD44C8">
        <w:rPr>
          <w:rFonts w:ascii="Times New Roman" w:hAnsi="Times New Roman" w:cs="Times New Roman"/>
          <w:sz w:val="24"/>
          <w:szCs w:val="24"/>
          <w:lang w:val="ky-KG"/>
        </w:rPr>
        <w:t>йык</w:t>
      </w:r>
      <w:r w:rsidR="006E2EFD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4F3BB9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инструменталдык</w:t>
      </w:r>
      <w:r w:rsidR="00C7576A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F3BB9" w:rsidRPr="00CD44C8">
        <w:rPr>
          <w:rFonts w:ascii="Times New Roman" w:hAnsi="Times New Roman" w:cs="Times New Roman"/>
          <w:sz w:val="24"/>
          <w:szCs w:val="24"/>
          <w:lang w:val="ky-KG"/>
        </w:rPr>
        <w:t>байкоолордун (1885-2010ж.ж.) бардык мезгилинде орточо жылдык температура 1,3 С</w:t>
      </w:r>
      <w:r w:rsidR="00C7576A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. өскөн, </w:t>
      </w:r>
      <w:r w:rsidR="006E2EFD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соңку элүу жылда (1960-20</w:t>
      </w:r>
      <w:r w:rsidR="004438B4" w:rsidRPr="00CD44C8">
        <w:rPr>
          <w:rFonts w:ascii="Times New Roman" w:hAnsi="Times New Roman" w:cs="Times New Roman"/>
          <w:sz w:val="24"/>
          <w:szCs w:val="24"/>
          <w:lang w:val="ky-KG"/>
        </w:rPr>
        <w:t>10-ж.</w:t>
      </w:r>
      <w:r w:rsidR="00C7576A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ж. температура </w:t>
      </w:r>
      <w:r w:rsidR="001942DD">
        <w:rPr>
          <w:rFonts w:ascii="Times New Roman" w:hAnsi="Times New Roman" w:cs="Times New Roman"/>
          <w:sz w:val="24"/>
          <w:szCs w:val="24"/>
          <w:lang w:val="ky-KG"/>
        </w:rPr>
        <w:t xml:space="preserve"> +1,2 градуска </w:t>
      </w:r>
      <w:r w:rsidR="004438B4" w:rsidRPr="00CD44C8">
        <w:rPr>
          <w:rFonts w:ascii="Times New Roman" w:hAnsi="Times New Roman" w:cs="Times New Roman"/>
          <w:sz w:val="24"/>
          <w:szCs w:val="24"/>
          <w:lang w:val="ky-KG"/>
        </w:rPr>
        <w:t>өзгоруулөр коопт</w:t>
      </w:r>
      <w:r w:rsidR="00C7576A" w:rsidRPr="00CD44C8">
        <w:rPr>
          <w:rFonts w:ascii="Times New Roman" w:hAnsi="Times New Roman" w:cs="Times New Roman"/>
          <w:sz w:val="24"/>
          <w:szCs w:val="24"/>
          <w:lang w:val="ky-KG"/>
        </w:rPr>
        <w:t>уу  метереологиялык кубулуштард</w:t>
      </w:r>
      <w:r w:rsidR="004438B4" w:rsidRPr="00CD44C8">
        <w:rPr>
          <w:rFonts w:ascii="Times New Roman" w:hAnsi="Times New Roman" w:cs="Times New Roman"/>
          <w:sz w:val="24"/>
          <w:szCs w:val="24"/>
          <w:lang w:val="ky-KG"/>
        </w:rPr>
        <w:t>ын тездешине алып келди.</w:t>
      </w:r>
    </w:p>
    <w:p w:rsidR="008230AB" w:rsidRPr="00CD44C8" w:rsidRDefault="008230AB" w:rsidP="00BA3EED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="00FD731C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аймагында калкка, экономикалык ишмердүүлүккө жана инфраструктурага (сел, суу ташкыны, жер көчкү, кар көчкү, нөшөрлөп жааган жамгыр, катуу шамал, мөндүр, кар, үшүк ж.б.)</w:t>
      </w:r>
      <w:r w:rsidR="004147A4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D731C" w:rsidRPr="00CD44C8">
        <w:rPr>
          <w:rFonts w:ascii="Times New Roman" w:hAnsi="Times New Roman" w:cs="Times New Roman"/>
          <w:sz w:val="24"/>
          <w:szCs w:val="24"/>
          <w:lang w:val="ky-KG"/>
        </w:rPr>
        <w:t>олуттуу зыян келтирүүчү 20дан</w:t>
      </w:r>
      <w:r w:rsidR="004147A4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D731C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ашык</w:t>
      </w:r>
      <w:r w:rsidR="004147A4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D731C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кооптуу </w:t>
      </w:r>
      <w:r w:rsidR="004147A4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D731C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жаратылыш процесстери </w:t>
      </w:r>
      <w:r w:rsidR="004147A4" w:rsidRPr="00CD44C8">
        <w:rPr>
          <w:rFonts w:ascii="Times New Roman" w:hAnsi="Times New Roman" w:cs="Times New Roman"/>
          <w:sz w:val="24"/>
          <w:szCs w:val="24"/>
          <w:lang w:val="ky-KG"/>
        </w:rPr>
        <w:t>жана кубулуштары болуп турат.</w:t>
      </w:r>
    </w:p>
    <w:p w:rsidR="008230AB" w:rsidRPr="00B0268F" w:rsidRDefault="008230AB" w:rsidP="00BA3EED">
      <w:pPr>
        <w:rPr>
          <w:sz w:val="24"/>
          <w:szCs w:val="24"/>
          <w:lang w:val="ky-KG"/>
        </w:rPr>
      </w:pPr>
      <w:r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        Жайыттардагы жана мал чарбасындагы кооптуу метеорологиялык кубулуштардын терс кесепеттерин азайтуу, климаттын өзгөрүшүнө көнүү, жайыт экосистемасынын эк</w:t>
      </w:r>
      <w:r w:rsidR="006E2EFD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ологиялык бүтүндүгүн сактоо максатында </w:t>
      </w:r>
      <w:r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жайыт пайдалануучул</w:t>
      </w:r>
      <w:r w:rsidR="004C5C78" w:rsidRPr="00CD44C8">
        <w:rPr>
          <w:rFonts w:ascii="Times New Roman" w:hAnsi="Times New Roman" w:cs="Times New Roman"/>
          <w:sz w:val="24"/>
          <w:szCs w:val="24"/>
          <w:lang w:val="ky-KG"/>
        </w:rPr>
        <w:t>ар үчүн эрте кабарлоо</w:t>
      </w:r>
      <w:r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тутуму</w:t>
      </w:r>
      <w:r w:rsidR="004C5C78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(системасы)</w:t>
      </w:r>
      <w:r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C5C78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(ЭКС</w:t>
      </w:r>
      <w:r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) иштелип чыккан. </w:t>
      </w:r>
      <w:r w:rsidR="006E2EFD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C5C78" w:rsidRPr="00CD44C8">
        <w:rPr>
          <w:rFonts w:ascii="Times New Roman" w:hAnsi="Times New Roman" w:cs="Times New Roman"/>
          <w:sz w:val="24"/>
          <w:szCs w:val="24"/>
          <w:lang w:val="ky-KG"/>
        </w:rPr>
        <w:t>Эрте кабарлоо системасы  саясатчыларды, техниктерди жайыт комитеттерин  жана фермерлерди стихиялуу коркунучтардын кесепеттерин</w:t>
      </w:r>
      <w:r w:rsidR="00F21EBC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актуалдуу так жана өз маалында жоюга же  алаарды азайтууга мүмкүнчүлук берген метеорологиялык тобокелдиктер жөнундө маалымат</w:t>
      </w:r>
      <w:r w:rsidR="00F21EBC" w:rsidRPr="00B0268F">
        <w:rPr>
          <w:sz w:val="24"/>
          <w:szCs w:val="24"/>
          <w:lang w:val="ky-KG"/>
        </w:rPr>
        <w:t xml:space="preserve"> менен камсыз кылууга багытталган.</w:t>
      </w:r>
    </w:p>
    <w:p w:rsidR="00EF0EAA" w:rsidRPr="008230AB" w:rsidRDefault="008230AB" w:rsidP="00BA3EED">
      <w:pPr>
        <w:rPr>
          <w:sz w:val="24"/>
          <w:szCs w:val="24"/>
          <w:lang w:val="ky-KG"/>
        </w:rPr>
      </w:pPr>
      <w:r>
        <w:rPr>
          <w:lang w:val="ky-KG"/>
        </w:rPr>
        <w:t xml:space="preserve">                 </w:t>
      </w:r>
      <w:r w:rsidR="00FD2D14">
        <w:rPr>
          <w:lang w:val="ky-KG"/>
        </w:rPr>
        <w:t xml:space="preserve">                     </w:t>
      </w:r>
      <w:r>
        <w:rPr>
          <w:lang w:val="ky-KG"/>
        </w:rPr>
        <w:t xml:space="preserve">         </w:t>
      </w:r>
      <w:r w:rsidR="00FD2D14">
        <w:rPr>
          <w:lang w:val="ky-KG"/>
        </w:rPr>
        <w:t xml:space="preserve">                               </w:t>
      </w:r>
      <w:r w:rsidR="00B0268F">
        <w:rPr>
          <w:lang w:val="ky-KG"/>
        </w:rPr>
        <w:t xml:space="preserve">  </w:t>
      </w:r>
      <w:r w:rsidR="009403D5">
        <w:rPr>
          <w:lang w:val="ky-KG"/>
        </w:rPr>
        <w:t xml:space="preserve">  </w:t>
      </w:r>
      <w:r w:rsidR="00EF0E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23C26" wp14:editId="471A5924">
            <wp:extent cx="3395442" cy="2162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846" cy="2164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268F">
        <w:rPr>
          <w:lang w:val="ky-KG"/>
        </w:rPr>
        <w:t xml:space="preserve">     </w:t>
      </w:r>
    </w:p>
    <w:p w:rsidR="00FD731C" w:rsidRDefault="00FD2D14" w:rsidP="00BA3EED">
      <w:pPr>
        <w:rPr>
          <w:lang w:val="ky-KG"/>
        </w:rPr>
      </w:pPr>
      <w:r>
        <w:rPr>
          <w:lang w:val="ky-KG"/>
        </w:rPr>
        <w:t xml:space="preserve">  </w:t>
      </w:r>
      <w:r w:rsidR="00FD731C" w:rsidRPr="00FD731C">
        <w:rPr>
          <w:lang w:val="ky-KG"/>
        </w:rPr>
        <w:t>Аба ырайы бузулганда жайкы жайыттан мал айдап чыгуу</w:t>
      </w:r>
    </w:p>
    <w:p w:rsidR="00F64A57" w:rsidRPr="00CD44C8" w:rsidRDefault="00EE367E" w:rsidP="00B4408C">
      <w:pPr>
        <w:rPr>
          <w:rFonts w:ascii="Times New Roman" w:hAnsi="Times New Roman" w:cs="Times New Roman"/>
          <w:lang w:val="ky-KG"/>
        </w:rPr>
      </w:pPr>
      <w:r w:rsidRPr="00CD44C8">
        <w:rPr>
          <w:rFonts w:ascii="Times New Roman" w:hAnsi="Times New Roman" w:cs="Times New Roman"/>
          <w:lang w:val="ky-KG"/>
        </w:rPr>
        <w:t xml:space="preserve">        </w:t>
      </w:r>
      <w:r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Жайыт жана асыл тукум  департаментинде </w:t>
      </w:r>
      <w:r w:rsidR="00C96A23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Эрте кабарлоо системасы (ЭКС)   SRO    сайты sropasture.kg   ачылды.</w:t>
      </w:r>
      <w:r w:rsidR="001F6DBF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 Бул сайттын негизги бетинде Кыргызстандагы чоң  жайлоолордун картасы жана  гидро</w:t>
      </w:r>
      <w:r w:rsidR="008A55E2" w:rsidRPr="00CD44C8">
        <w:rPr>
          <w:rFonts w:ascii="Times New Roman" w:hAnsi="Times New Roman" w:cs="Times New Roman"/>
          <w:sz w:val="24"/>
          <w:szCs w:val="24"/>
          <w:lang w:val="ky-KG"/>
        </w:rPr>
        <w:t>метеорология боюнча агенттиктин гидромеорологиялык продукцисынын тизмеси жайгашкан.</w:t>
      </w:r>
      <w:r w:rsidR="001F6DBF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96A23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F5E06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Ошондой эле, жайыттарда</w:t>
      </w:r>
      <w:r w:rsidR="00AB3BF8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гы  </w:t>
      </w:r>
      <w:r w:rsidR="001F5E06" w:rsidRPr="00CD44C8">
        <w:rPr>
          <w:rFonts w:ascii="Times New Roman" w:hAnsi="Times New Roman" w:cs="Times New Roman"/>
          <w:sz w:val="24"/>
          <w:szCs w:val="24"/>
          <w:lang w:val="ky-KG"/>
        </w:rPr>
        <w:t>тандалып алынган пункттар</w:t>
      </w:r>
      <w:r w:rsidR="001F5E06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 боюнча күн сайын 10  күндүк аба ырайы жана штормдук   эскертүүлөр жөнүндө маалымат</w:t>
      </w:r>
      <w:r w:rsidR="001F5E06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берилип турат.</w:t>
      </w:r>
      <w:r w:rsidR="001F5E06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523377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45189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 Мындан тышкары  </w:t>
      </w:r>
      <w:r w:rsidR="008230AB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сайтта   Кыргызстандын жайкы жайыттары (инфраструктурасы, а</w:t>
      </w:r>
      <w:r w:rsidR="00645189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янты, түшүмдүүлүгү, сыйымдуулугу </w:t>
      </w:r>
      <w:r w:rsidR="008230AB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ж.б.) жөнүндө маалыматтар камтылган жана ал</w:t>
      </w:r>
      <w:r w:rsidR="00B4408C" w:rsidRPr="00CD44C8">
        <w:rPr>
          <w:rFonts w:ascii="Times New Roman" w:hAnsi="Times New Roman" w:cs="Times New Roman"/>
          <w:sz w:val="24"/>
          <w:szCs w:val="24"/>
          <w:lang w:val="ky-KG"/>
        </w:rPr>
        <w:t>ар жыл сайын</w:t>
      </w:r>
      <w:r w:rsidR="00645189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жаң</w:t>
      </w:r>
      <w:r w:rsidR="00F64A57" w:rsidRPr="00CD44C8">
        <w:rPr>
          <w:rFonts w:ascii="Times New Roman" w:hAnsi="Times New Roman" w:cs="Times New Roman"/>
          <w:sz w:val="24"/>
          <w:szCs w:val="24"/>
          <w:lang w:val="ky-KG"/>
        </w:rPr>
        <w:t>ыртылып турат</w:t>
      </w:r>
      <w:r w:rsidR="006E2EFD" w:rsidRPr="00CD44C8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645189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E2EFD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45189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Азыркы </w:t>
      </w:r>
      <w:r w:rsidR="00AB3BF8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45189" w:rsidRPr="00CD44C8">
        <w:rPr>
          <w:rFonts w:ascii="Times New Roman" w:hAnsi="Times New Roman" w:cs="Times New Roman"/>
          <w:sz w:val="24"/>
          <w:szCs w:val="24"/>
          <w:lang w:val="ky-KG"/>
        </w:rPr>
        <w:t xml:space="preserve">күндо </w:t>
      </w:r>
      <w:r w:rsidR="00645189" w:rsidRPr="00CD44C8">
        <w:rPr>
          <w:rFonts w:ascii="Times New Roman" w:hAnsi="Times New Roman" w:cs="Times New Roman"/>
          <w:sz w:val="24"/>
          <w:szCs w:val="24"/>
          <w:lang w:val="ky-KG"/>
        </w:rPr>
        <w:t>республиканын райондорундагы жайыт боюнча</w:t>
      </w:r>
      <w:r w:rsidR="00645189" w:rsidRPr="00CD44C8">
        <w:rPr>
          <w:rFonts w:ascii="Times New Roman" w:hAnsi="Times New Roman" w:cs="Times New Roman"/>
          <w:lang w:val="ky-KG"/>
        </w:rPr>
        <w:t xml:space="preserve"> адистерине</w:t>
      </w:r>
      <w:r w:rsidR="00CE6353" w:rsidRPr="00CD44C8">
        <w:rPr>
          <w:rFonts w:ascii="Times New Roman" w:hAnsi="Times New Roman" w:cs="Times New Roman"/>
          <w:lang w:val="ky-KG"/>
        </w:rPr>
        <w:t xml:space="preserve"> жана алар аркылуу Жайыт комитеттерине</w:t>
      </w:r>
      <w:r w:rsidR="00645189" w:rsidRPr="00CD44C8">
        <w:rPr>
          <w:rFonts w:ascii="Times New Roman" w:hAnsi="Times New Roman" w:cs="Times New Roman"/>
          <w:lang w:val="ky-KG"/>
        </w:rPr>
        <w:t xml:space="preserve">  </w:t>
      </w:r>
      <w:r w:rsidR="00645189" w:rsidRPr="00CD44C8">
        <w:rPr>
          <w:rFonts w:ascii="Times New Roman" w:hAnsi="Times New Roman" w:cs="Times New Roman"/>
          <w:lang w:val="ky-KG"/>
        </w:rPr>
        <w:t>күн  сайын</w:t>
      </w:r>
      <w:r w:rsidR="00645189" w:rsidRPr="00CD44C8">
        <w:rPr>
          <w:rFonts w:ascii="Times New Roman" w:hAnsi="Times New Roman" w:cs="Times New Roman"/>
          <w:lang w:val="ky-KG"/>
        </w:rPr>
        <w:t xml:space="preserve"> аба ырайнынын беш күндук  божомолдоолору,  шашылыш билдирүулөр (эгер болуп калса)</w:t>
      </w:r>
      <w:r w:rsidR="00CE6353" w:rsidRPr="00CD44C8">
        <w:rPr>
          <w:rFonts w:ascii="Times New Roman" w:hAnsi="Times New Roman" w:cs="Times New Roman"/>
          <w:lang w:val="ky-KG"/>
        </w:rPr>
        <w:t xml:space="preserve">  </w:t>
      </w:r>
      <w:r w:rsidR="00645189" w:rsidRPr="00CD44C8">
        <w:rPr>
          <w:rFonts w:ascii="Times New Roman" w:hAnsi="Times New Roman" w:cs="Times New Roman"/>
          <w:lang w:val="ky-KG"/>
        </w:rPr>
        <w:t xml:space="preserve">жана   </w:t>
      </w:r>
      <w:r w:rsidR="00CE6353" w:rsidRPr="00CD44C8">
        <w:rPr>
          <w:rFonts w:ascii="Times New Roman" w:hAnsi="Times New Roman" w:cs="Times New Roman"/>
          <w:lang w:val="ky-KG"/>
        </w:rPr>
        <w:t xml:space="preserve">  а</w:t>
      </w:r>
      <w:r w:rsidR="00645189" w:rsidRPr="00CD44C8">
        <w:rPr>
          <w:rFonts w:ascii="Times New Roman" w:hAnsi="Times New Roman" w:cs="Times New Roman"/>
          <w:lang w:val="ky-KG"/>
        </w:rPr>
        <w:t>лдын ала 1 айга</w:t>
      </w:r>
      <w:r w:rsidR="00CE6353" w:rsidRPr="00CD44C8">
        <w:rPr>
          <w:rFonts w:ascii="Times New Roman" w:hAnsi="Times New Roman" w:cs="Times New Roman"/>
          <w:lang w:val="ky-KG"/>
        </w:rPr>
        <w:t xml:space="preserve"> </w:t>
      </w:r>
      <w:r w:rsidR="00CE6353" w:rsidRPr="00CD44C8">
        <w:rPr>
          <w:rFonts w:ascii="Times New Roman" w:hAnsi="Times New Roman" w:cs="Times New Roman"/>
          <w:lang w:val="ky-KG"/>
        </w:rPr>
        <w:lastRenderedPageBreak/>
        <w:t>божомолдонгон аба ырайы тууралуу  маалыматтар электрондук почта аркылуу жонөтулуп турат.</w:t>
      </w:r>
    </w:p>
    <w:p w:rsidR="00F64A57" w:rsidRDefault="00F64A57" w:rsidP="00B4408C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 wp14:anchorId="553B2D87" wp14:editId="5A4E827C">
            <wp:extent cx="2646045" cy="15849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5189">
        <w:rPr>
          <w:lang w:val="ky-KG"/>
        </w:rPr>
        <w:t xml:space="preserve"> </w:t>
      </w:r>
    </w:p>
    <w:p w:rsidR="00EE367E" w:rsidRPr="00CD44C8" w:rsidRDefault="00CD44C8" w:rsidP="00B4408C">
      <w:pPr>
        <w:rPr>
          <w:rFonts w:ascii="Times New Roman" w:hAnsi="Times New Roman" w:cs="Times New Roman"/>
          <w:lang w:val="ky-KG"/>
        </w:rPr>
      </w:pPr>
      <w:r w:rsidRPr="00CD44C8">
        <w:rPr>
          <w:rFonts w:ascii="Times New Roman" w:hAnsi="Times New Roman" w:cs="Times New Roman"/>
          <w:lang w:val="ky-KG"/>
        </w:rPr>
        <w:t>Жайыт жана асыл тукум мал чарба департаментиндеги Эрте кабарлоо система (ЭКС)  сайты.</w:t>
      </w:r>
    </w:p>
    <w:p w:rsidR="00EE367E" w:rsidRPr="00CD44C8" w:rsidRDefault="00EE367E" w:rsidP="00B4408C">
      <w:pPr>
        <w:rPr>
          <w:rFonts w:ascii="Times New Roman" w:hAnsi="Times New Roman" w:cs="Times New Roman"/>
          <w:lang w:val="ky-KG"/>
        </w:rPr>
      </w:pPr>
    </w:p>
    <w:p w:rsidR="00D02DEB" w:rsidRPr="00B4408C" w:rsidRDefault="00C410AC" w:rsidP="00B4408C">
      <w:pPr>
        <w:rPr>
          <w:lang w:val="ky-KG"/>
        </w:rPr>
      </w:pPr>
      <w:r>
        <w:rPr>
          <w:lang w:val="ky-KG"/>
        </w:rPr>
        <w:t xml:space="preserve"> </w:t>
      </w:r>
      <w:r w:rsidRPr="000F2287">
        <w:rPr>
          <w:noProof/>
          <w:lang w:val="ky-KG" w:eastAsia="ru-RU"/>
        </w:rPr>
        <w:t xml:space="preserve"> </w:t>
      </w:r>
    </w:p>
    <w:p w:rsidR="00B4408C" w:rsidRDefault="00C410AC" w:rsidP="00B4408C">
      <w:pPr>
        <w:rPr>
          <w:noProof/>
          <w:lang w:val="ky-KG" w:eastAsia="ru-RU"/>
        </w:rPr>
      </w:pPr>
      <w:r>
        <w:rPr>
          <w:noProof/>
          <w:lang w:val="ky-KG" w:eastAsia="ru-RU"/>
        </w:rPr>
        <w:t xml:space="preserve">     </w:t>
      </w:r>
    </w:p>
    <w:p w:rsidR="00523377" w:rsidRPr="00C410AC" w:rsidRDefault="00523377" w:rsidP="00BA3EED">
      <w:pPr>
        <w:rPr>
          <w:noProof/>
          <w:lang w:val="ky-KG" w:eastAsia="ru-RU"/>
        </w:rPr>
      </w:pPr>
      <w:r>
        <w:rPr>
          <w:noProof/>
          <w:lang w:val="ky-KG" w:eastAsia="ru-RU"/>
        </w:rPr>
        <w:t>.</w:t>
      </w:r>
    </w:p>
    <w:sectPr w:rsidR="00523377" w:rsidRPr="00C410AC" w:rsidSect="00B026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02ED"/>
    <w:multiLevelType w:val="hybridMultilevel"/>
    <w:tmpl w:val="D11C9BF8"/>
    <w:lvl w:ilvl="0" w:tplc="7370F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25"/>
    <w:rsid w:val="000F2287"/>
    <w:rsid w:val="00126D30"/>
    <w:rsid w:val="001942DD"/>
    <w:rsid w:val="001F5E06"/>
    <w:rsid w:val="001F6DBF"/>
    <w:rsid w:val="00246905"/>
    <w:rsid w:val="003E5825"/>
    <w:rsid w:val="004147A4"/>
    <w:rsid w:val="004438B4"/>
    <w:rsid w:val="00480810"/>
    <w:rsid w:val="004C5C78"/>
    <w:rsid w:val="004F3BB9"/>
    <w:rsid w:val="00523377"/>
    <w:rsid w:val="005A4ECA"/>
    <w:rsid w:val="00645189"/>
    <w:rsid w:val="006627E8"/>
    <w:rsid w:val="006E2EFD"/>
    <w:rsid w:val="007937AF"/>
    <w:rsid w:val="0081070F"/>
    <w:rsid w:val="008230AB"/>
    <w:rsid w:val="008A55E2"/>
    <w:rsid w:val="009403D5"/>
    <w:rsid w:val="009D4CC0"/>
    <w:rsid w:val="009F6198"/>
    <w:rsid w:val="00AB3BF8"/>
    <w:rsid w:val="00B0268F"/>
    <w:rsid w:val="00B17443"/>
    <w:rsid w:val="00B4408C"/>
    <w:rsid w:val="00BA3EED"/>
    <w:rsid w:val="00C410AC"/>
    <w:rsid w:val="00C7576A"/>
    <w:rsid w:val="00C96A23"/>
    <w:rsid w:val="00CD44C8"/>
    <w:rsid w:val="00CE6353"/>
    <w:rsid w:val="00D02DEB"/>
    <w:rsid w:val="00E42188"/>
    <w:rsid w:val="00EE367E"/>
    <w:rsid w:val="00EF0EAA"/>
    <w:rsid w:val="00F07FC9"/>
    <w:rsid w:val="00F21EBC"/>
    <w:rsid w:val="00F64A57"/>
    <w:rsid w:val="00FB662C"/>
    <w:rsid w:val="00FD2D14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66E9-A5D9-4615-A924-DA9CA540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6016-6C11-424E-8F7A-6AE8CF93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DP005</dc:creator>
  <cp:keywords/>
  <dc:description/>
  <cp:lastModifiedBy>DP005</cp:lastModifiedBy>
  <cp:revision>26</cp:revision>
  <dcterms:created xsi:type="dcterms:W3CDTF">2021-04-27T11:30:00Z</dcterms:created>
  <dcterms:modified xsi:type="dcterms:W3CDTF">2021-04-28T02:40:00Z</dcterms:modified>
</cp:coreProperties>
</file>